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B54C7" w14:textId="5A960BB4" w:rsidR="008B296D" w:rsidRDefault="00193D0A" w:rsidP="00AB2901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>
        <w:rPr>
          <w:rFonts w:ascii="Barlow ExtraBold" w:hAnsi="Barlow ExtraBold"/>
          <w:sz w:val="44"/>
          <w:szCs w:val="44"/>
          <w:lang w:val="en-US"/>
        </w:rPr>
        <w:t>Fitness Passport Annual Survey 2024</w:t>
      </w:r>
    </w:p>
    <w:p w14:paraId="2626BC76" w14:textId="034D12EA" w:rsidR="00B96EEF" w:rsidRPr="00F97B04" w:rsidRDefault="00AB2901" w:rsidP="00AB2901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 w:rsidRPr="00F97B04">
        <w:rPr>
          <w:rFonts w:ascii="Barlow ExtraBold" w:hAnsi="Barlow ExtraBold"/>
          <w:sz w:val="44"/>
          <w:szCs w:val="44"/>
          <w:lang w:val="en-US"/>
        </w:rPr>
        <w:t>Recommended Wording</w:t>
      </w:r>
    </w:p>
    <w:p w14:paraId="5B2AF2B2" w14:textId="4BF2E32C" w:rsidR="00596BE6" w:rsidRPr="00CB4E8A" w:rsidRDefault="00596BE6" w:rsidP="00596BE6">
      <w:pPr>
        <w:pStyle w:val="NoSpacing"/>
        <w:rPr>
          <w:rFonts w:ascii="Barlow Medium" w:hAnsi="Barlow Medium"/>
          <w:sz w:val="22"/>
          <w:szCs w:val="24"/>
        </w:rPr>
      </w:pPr>
    </w:p>
    <w:p w14:paraId="4001E3F4" w14:textId="77777777" w:rsidR="0012733D" w:rsidRPr="00CB4E8A" w:rsidRDefault="0012733D" w:rsidP="00596BE6">
      <w:pPr>
        <w:pStyle w:val="NoSpacing"/>
        <w:rPr>
          <w:rFonts w:ascii="Barlow Medium" w:hAnsi="Barlow Medium"/>
          <w:sz w:val="22"/>
          <w:szCs w:val="24"/>
        </w:rPr>
      </w:pPr>
    </w:p>
    <w:p w14:paraId="31BAAD49" w14:textId="11DC71A3" w:rsidR="00A708AA" w:rsidRPr="00A708AA" w:rsidRDefault="00F70378" w:rsidP="00A708AA">
      <w:pPr>
        <w:jc w:val="center"/>
        <w:rPr>
          <w:rFonts w:asciiTheme="minorHAnsi" w:hAnsiTheme="minorHAnsi" w:cstheme="minorHAnsi"/>
          <w:b/>
          <w:bCs/>
          <w:sz w:val="28"/>
          <w:szCs w:val="32"/>
          <w:lang w:val="en-AU"/>
        </w:rPr>
      </w:pPr>
      <w:r>
        <w:rPr>
          <w:rFonts w:asciiTheme="minorHAnsi" w:hAnsiTheme="minorHAnsi" w:cstheme="minorHAnsi"/>
          <w:b/>
          <w:bCs/>
          <w:sz w:val="28"/>
          <w:szCs w:val="32"/>
          <w:lang w:val="en-AU"/>
        </w:rPr>
        <w:t>Take Part In The Fitness Passport Annual Survey</w:t>
      </w:r>
      <w:r w:rsidR="00610883">
        <w:rPr>
          <w:rFonts w:asciiTheme="minorHAnsi" w:hAnsiTheme="minorHAnsi" w:cstheme="minorHAnsi"/>
          <w:b/>
          <w:bCs/>
          <w:sz w:val="28"/>
          <w:szCs w:val="32"/>
          <w:lang w:val="en-AU"/>
        </w:rPr>
        <w:t xml:space="preserve"> For Your Chan</w:t>
      </w:r>
      <w:r w:rsidR="00C249F7">
        <w:rPr>
          <w:rFonts w:asciiTheme="minorHAnsi" w:hAnsiTheme="minorHAnsi" w:cstheme="minorHAnsi"/>
          <w:b/>
          <w:bCs/>
          <w:sz w:val="28"/>
          <w:szCs w:val="32"/>
          <w:lang w:val="en-AU"/>
        </w:rPr>
        <w:t>c</w:t>
      </w:r>
      <w:r w:rsidR="00610883">
        <w:rPr>
          <w:rFonts w:asciiTheme="minorHAnsi" w:hAnsiTheme="minorHAnsi" w:cstheme="minorHAnsi"/>
          <w:b/>
          <w:bCs/>
          <w:sz w:val="28"/>
          <w:szCs w:val="32"/>
          <w:lang w:val="en-AU"/>
        </w:rPr>
        <w:t>e</w:t>
      </w:r>
      <w:r>
        <w:rPr>
          <w:rFonts w:asciiTheme="minorHAnsi" w:hAnsiTheme="minorHAnsi" w:cstheme="minorHAnsi"/>
          <w:b/>
          <w:bCs/>
          <w:sz w:val="28"/>
          <w:szCs w:val="32"/>
          <w:lang w:val="en-AU"/>
        </w:rPr>
        <w:t xml:space="preserve"> To Win</w:t>
      </w:r>
      <w:r w:rsidR="00A708AA" w:rsidRPr="00A708AA">
        <w:rPr>
          <w:rFonts w:asciiTheme="minorHAnsi" w:hAnsiTheme="minorHAnsi" w:cstheme="minorHAnsi"/>
          <w:b/>
          <w:bCs/>
          <w:sz w:val="28"/>
          <w:szCs w:val="32"/>
          <w:lang w:val="en-AU"/>
        </w:rPr>
        <w:t>!</w:t>
      </w:r>
    </w:p>
    <w:p w14:paraId="545BDF2D" w14:textId="77777777" w:rsidR="008B296D" w:rsidRDefault="008B296D" w:rsidP="008B296D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4F4B9095" w14:textId="5D68B863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We are calling on all employees to take part in </w:t>
      </w:r>
      <w:r w:rsidR="00F006FA">
        <w:rPr>
          <w:rFonts w:asciiTheme="minorHAnsi" w:hAnsiTheme="minorHAnsi" w:cstheme="minorHAnsi"/>
          <w:sz w:val="24"/>
          <w:szCs w:val="28"/>
          <w:lang w:val="en-AU"/>
        </w:rPr>
        <w:t xml:space="preserve">the </w:t>
      </w:r>
      <w:r w:rsidR="00B32B9F">
        <w:rPr>
          <w:rFonts w:asciiTheme="minorHAnsi" w:hAnsiTheme="minorHAnsi" w:cstheme="minorHAnsi"/>
          <w:sz w:val="24"/>
          <w:szCs w:val="28"/>
          <w:lang w:val="en-AU"/>
        </w:rPr>
        <w:t xml:space="preserve">2024 </w:t>
      </w:r>
      <w:r w:rsidR="00F006FA">
        <w:rPr>
          <w:rFonts w:asciiTheme="minorHAnsi" w:hAnsiTheme="minorHAnsi" w:cstheme="minorHAnsi"/>
          <w:sz w:val="24"/>
          <w:szCs w:val="28"/>
          <w:lang w:val="en-AU"/>
        </w:rPr>
        <w:t>Fitness Passport Annual Survey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. </w:t>
      </w:r>
    </w:p>
    <w:p w14:paraId="20F67C19" w14:textId="7DA20B2E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By completing the survey, you will go into the draw to win </w:t>
      </w:r>
      <w:r w:rsidR="00527E74">
        <w:rPr>
          <w:rFonts w:asciiTheme="minorHAnsi" w:hAnsiTheme="minorHAnsi" w:cstheme="minorHAnsi"/>
          <w:sz w:val="24"/>
          <w:szCs w:val="28"/>
          <w:lang w:val="en-AU"/>
        </w:rPr>
        <w:t>1 of 10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 $</w:t>
      </w:r>
      <w:r w:rsidR="00AC02B2">
        <w:rPr>
          <w:rFonts w:asciiTheme="minorHAnsi" w:hAnsiTheme="minorHAnsi" w:cstheme="minorHAnsi"/>
          <w:sz w:val="24"/>
          <w:szCs w:val="28"/>
          <w:lang w:val="en-AU"/>
        </w:rPr>
        <w:t>100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 Rebel voucher</w:t>
      </w:r>
      <w:r w:rsidR="004247E8">
        <w:rPr>
          <w:rFonts w:asciiTheme="minorHAnsi" w:hAnsiTheme="minorHAnsi" w:cstheme="minorHAnsi"/>
          <w:sz w:val="24"/>
          <w:szCs w:val="28"/>
          <w:lang w:val="en-AU"/>
        </w:rPr>
        <w:t>s</w:t>
      </w:r>
      <w:r w:rsidR="00727F64">
        <w:rPr>
          <w:rFonts w:asciiTheme="minorHAnsi" w:hAnsiTheme="minorHAnsi" w:cstheme="minorHAnsi"/>
          <w:sz w:val="24"/>
          <w:szCs w:val="28"/>
          <w:lang w:val="en-AU"/>
        </w:rPr>
        <w:t>!</w:t>
      </w:r>
    </w:p>
    <w:p w14:paraId="21E96DDB" w14:textId="77777777" w:rsidR="00727F64" w:rsidRDefault="00727F6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2B038800" w14:textId="16B5A0C2" w:rsidR="006426F4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>The survey gives you the chance to vote for facilities you’d love to see added to our program</w:t>
      </w:r>
      <w:r w:rsidR="0057766E">
        <w:rPr>
          <w:rFonts w:asciiTheme="minorHAnsi" w:hAnsiTheme="minorHAnsi" w:cstheme="minorHAnsi"/>
          <w:sz w:val="24"/>
          <w:szCs w:val="28"/>
          <w:lang w:val="en-AU"/>
        </w:rPr>
        <w:t xml:space="preserve">, as well </w:t>
      </w:r>
      <w:r w:rsidR="00FF2AE7">
        <w:rPr>
          <w:rFonts w:asciiTheme="minorHAnsi" w:hAnsiTheme="minorHAnsi" w:cstheme="minorHAnsi"/>
          <w:sz w:val="24"/>
          <w:szCs w:val="28"/>
          <w:lang w:val="en-AU"/>
        </w:rPr>
        <w:t xml:space="preserve">as </w:t>
      </w:r>
      <w:r w:rsidR="00B20291">
        <w:rPr>
          <w:rFonts w:asciiTheme="minorHAnsi" w:hAnsiTheme="minorHAnsi" w:cstheme="minorHAnsi"/>
          <w:sz w:val="24"/>
          <w:szCs w:val="28"/>
          <w:lang w:val="en-AU"/>
        </w:rPr>
        <w:t xml:space="preserve">other additions and </w:t>
      </w:r>
      <w:r w:rsidR="006F098F" w:rsidRPr="006F098F">
        <w:rPr>
          <w:rFonts w:asciiTheme="minorHAnsi" w:hAnsiTheme="minorHAnsi" w:cstheme="minorHAnsi"/>
          <w:sz w:val="24"/>
          <w:szCs w:val="28"/>
          <w:lang w:val="en-AU"/>
        </w:rPr>
        <w:t xml:space="preserve">resources </w:t>
      </w:r>
      <w:r w:rsidR="00FB2D81">
        <w:rPr>
          <w:rFonts w:asciiTheme="minorHAnsi" w:hAnsiTheme="minorHAnsi" w:cstheme="minorHAnsi"/>
          <w:sz w:val="24"/>
          <w:szCs w:val="28"/>
          <w:lang w:val="en-AU"/>
        </w:rPr>
        <w:t xml:space="preserve">you would like access </w:t>
      </w:r>
      <w:r w:rsidR="00FF2AE7">
        <w:rPr>
          <w:rFonts w:asciiTheme="minorHAnsi" w:hAnsiTheme="minorHAnsi" w:cstheme="minorHAnsi"/>
          <w:sz w:val="24"/>
          <w:szCs w:val="28"/>
          <w:lang w:val="en-AU"/>
        </w:rPr>
        <w:t>to, to support your f</w:t>
      </w:r>
      <w:r w:rsidR="006F098F" w:rsidRPr="006F098F">
        <w:rPr>
          <w:rFonts w:asciiTheme="minorHAnsi" w:hAnsiTheme="minorHAnsi" w:cstheme="minorHAnsi"/>
          <w:sz w:val="24"/>
          <w:szCs w:val="28"/>
          <w:lang w:val="en-AU"/>
        </w:rPr>
        <w:t>itness journey</w:t>
      </w:r>
      <w:r w:rsidR="00776D80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79B82367" w14:textId="77777777" w:rsidR="00776D80" w:rsidRPr="00447C15" w:rsidRDefault="00776D80" w:rsidP="006426F4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41853554" w14:textId="2B3B1A91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Non-members are also encouraged to contribute; everyone’s feedback is important to </w:t>
      </w:r>
      <w:r w:rsidR="00D0484A">
        <w:rPr>
          <w:rFonts w:asciiTheme="minorHAnsi" w:hAnsiTheme="minorHAnsi" w:cstheme="minorHAnsi"/>
          <w:sz w:val="24"/>
          <w:szCs w:val="28"/>
          <w:lang w:val="en-AU"/>
        </w:rPr>
        <w:t xml:space="preserve">developing our program </w:t>
      </w:r>
      <w:r w:rsidR="00777383">
        <w:rPr>
          <w:rFonts w:asciiTheme="minorHAnsi" w:hAnsiTheme="minorHAnsi" w:cstheme="minorHAnsi"/>
          <w:sz w:val="24"/>
          <w:szCs w:val="28"/>
          <w:lang w:val="en-AU"/>
        </w:rPr>
        <w:t>further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45C04DA8" w14:textId="77777777" w:rsidR="00610883" w:rsidRDefault="00610883" w:rsidP="006426F4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2E5B9C60" w14:textId="39EFF615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>How to have your say:</w:t>
      </w:r>
    </w:p>
    <w:p w14:paraId="0B8AE5F2" w14:textId="5502B566" w:rsidR="006426F4" w:rsidRPr="00447C15" w:rsidRDefault="006426F4" w:rsidP="006426F4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>1.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ab/>
        <w:t xml:space="preserve">Scan the QR code on the Annual Survey Flyer </w:t>
      </w:r>
      <w:r w:rsidR="008456E5">
        <w:rPr>
          <w:rFonts w:asciiTheme="minorHAnsi" w:hAnsiTheme="minorHAnsi" w:cstheme="minorHAnsi"/>
          <w:sz w:val="24"/>
          <w:szCs w:val="28"/>
          <w:lang w:val="en-AU"/>
        </w:rPr>
        <w:t xml:space="preserve">or click </w:t>
      </w:r>
      <w:hyperlink r:id="rId10" w:history="1">
        <w:r w:rsidR="008456E5" w:rsidRPr="008456E5">
          <w:rPr>
            <w:rStyle w:val="Hyperlink"/>
            <w:rFonts w:asciiTheme="minorHAnsi" w:hAnsiTheme="minorHAnsi" w:cstheme="minorHAnsi"/>
            <w:sz w:val="24"/>
            <w:szCs w:val="28"/>
            <w:lang w:val="en-AU"/>
          </w:rPr>
          <w:t>here</w:t>
        </w:r>
      </w:hyperlink>
    </w:p>
    <w:p w14:paraId="00F0F536" w14:textId="7A14B2C5" w:rsidR="00447C15" w:rsidRPr="006544CB" w:rsidRDefault="006426F4" w:rsidP="008B296D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447C15">
        <w:rPr>
          <w:rFonts w:asciiTheme="minorHAnsi" w:hAnsiTheme="minorHAnsi" w:cstheme="minorHAnsi"/>
          <w:sz w:val="24"/>
          <w:szCs w:val="28"/>
          <w:lang w:val="en-AU"/>
        </w:rPr>
        <w:t>2.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ab/>
        <w:t xml:space="preserve">Complete the survey by </w:t>
      </w:r>
      <w:r w:rsidR="00593840">
        <w:rPr>
          <w:rFonts w:asciiTheme="minorHAnsi" w:hAnsiTheme="minorHAnsi" w:cstheme="minorHAnsi"/>
          <w:sz w:val="24"/>
          <w:szCs w:val="28"/>
          <w:lang w:val="en-AU"/>
        </w:rPr>
        <w:t>28</w:t>
      </w:r>
      <w:r w:rsidRPr="00447C15">
        <w:rPr>
          <w:rFonts w:asciiTheme="minorHAnsi" w:hAnsiTheme="minorHAnsi" w:cstheme="minorHAnsi"/>
          <w:sz w:val="24"/>
          <w:szCs w:val="28"/>
          <w:lang w:val="en-AU"/>
        </w:rPr>
        <w:t xml:space="preserve">th </w:t>
      </w:r>
      <w:r w:rsidR="00593840">
        <w:rPr>
          <w:rFonts w:asciiTheme="minorHAnsi" w:hAnsiTheme="minorHAnsi" w:cstheme="minorHAnsi"/>
          <w:sz w:val="24"/>
          <w:szCs w:val="28"/>
          <w:lang w:val="en-AU"/>
        </w:rPr>
        <w:t>June 2024</w:t>
      </w:r>
    </w:p>
    <w:sectPr w:rsidR="00447C15" w:rsidRPr="006544CB" w:rsidSect="009860E3">
      <w:headerReference w:type="default" r:id="rId11"/>
      <w:footerReference w:type="default" r:id="rId12"/>
      <w:pgSz w:w="11907" w:h="16839" w:code="9"/>
      <w:pgMar w:top="269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1A655" w14:textId="77777777" w:rsidR="009860E3" w:rsidRDefault="009860E3" w:rsidP="00501FD2">
      <w:r>
        <w:separator/>
      </w:r>
    </w:p>
  </w:endnote>
  <w:endnote w:type="continuationSeparator" w:id="0">
    <w:p w14:paraId="1179C8AD" w14:textId="77777777" w:rsidR="009860E3" w:rsidRDefault="009860E3" w:rsidP="00501FD2">
      <w:r>
        <w:continuationSeparator/>
      </w:r>
    </w:p>
  </w:endnote>
  <w:endnote w:type="continuationNotice" w:id="1">
    <w:p w14:paraId="0E84C11E" w14:textId="77777777" w:rsidR="009860E3" w:rsidRDefault="009860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rlow ExtraBold">
    <w:panose1 w:val="00000900000000000000"/>
    <w:charset w:val="00"/>
    <w:family w:val="auto"/>
    <w:pitch w:val="variable"/>
    <w:sig w:usb0="00000007" w:usb1="00000000" w:usb2="00000000" w:usb3="00000000" w:csb0="00000093" w:csb1="00000000"/>
  </w:font>
  <w:font w:name="Barlow Medium">
    <w:panose1 w:val="00000600000000000000"/>
    <w:charset w:val="00"/>
    <w:family w:val="auto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620" w:type="dxa"/>
      <w:tblInd w:w="-9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30"/>
      <w:gridCol w:w="4955"/>
      <w:gridCol w:w="3235"/>
    </w:tblGrid>
    <w:tr w:rsidR="001D6A7A" w:rsidRPr="001D6A7A" w14:paraId="749F41E7" w14:textId="77777777" w:rsidTr="00DC352C">
      <w:tc>
        <w:tcPr>
          <w:tcW w:w="2430" w:type="dxa"/>
        </w:tcPr>
        <w:p w14:paraId="385D35D5" w14:textId="5575F2A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4955" w:type="dxa"/>
        </w:tcPr>
        <w:p w14:paraId="6AE70CA2" w14:textId="7F7C0FC5" w:rsidR="008752E5" w:rsidRPr="001D6A7A" w:rsidRDefault="008752E5" w:rsidP="008752E5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3235" w:type="dxa"/>
        </w:tcPr>
        <w:p w14:paraId="3CDC9079" w14:textId="397959F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</w:tr>
  </w:tbl>
  <w:p w14:paraId="37A3D261" w14:textId="77777777" w:rsidR="00BB7B08" w:rsidRDefault="00BB7B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52BA5" w14:textId="77777777" w:rsidR="009860E3" w:rsidRDefault="009860E3" w:rsidP="00501FD2">
      <w:r>
        <w:separator/>
      </w:r>
    </w:p>
  </w:footnote>
  <w:footnote w:type="continuationSeparator" w:id="0">
    <w:p w14:paraId="5C697F22" w14:textId="77777777" w:rsidR="009860E3" w:rsidRDefault="009860E3" w:rsidP="00501FD2">
      <w:r>
        <w:continuationSeparator/>
      </w:r>
    </w:p>
  </w:footnote>
  <w:footnote w:type="continuationNotice" w:id="1">
    <w:p w14:paraId="5041A643" w14:textId="77777777" w:rsidR="009860E3" w:rsidRDefault="009860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2A9AB" w14:textId="0D8D847B" w:rsidR="00501FD2" w:rsidRPr="00AC56C1" w:rsidRDefault="004041C9" w:rsidP="00AC56C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6B344B8" wp14:editId="2BF850F5">
          <wp:simplePos x="0" y="0"/>
          <wp:positionH relativeFrom="column">
            <wp:posOffset>5275580</wp:posOffset>
          </wp:positionH>
          <wp:positionV relativeFrom="paragraph">
            <wp:posOffset>-180975</wp:posOffset>
          </wp:positionV>
          <wp:extent cx="1002890" cy="723900"/>
          <wp:effectExtent l="0" t="0" r="6985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89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618B2"/>
    <w:multiLevelType w:val="hybridMultilevel"/>
    <w:tmpl w:val="4EAEC1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B2B99"/>
    <w:multiLevelType w:val="hybridMultilevel"/>
    <w:tmpl w:val="622E1454"/>
    <w:lvl w:ilvl="0" w:tplc="3409000F">
      <w:start w:val="1"/>
      <w:numFmt w:val="decimal"/>
      <w:lvlText w:val="%1."/>
      <w:lvlJc w:val="left"/>
      <w:pPr>
        <w:ind w:left="360" w:hanging="360"/>
      </w:p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693CAB"/>
    <w:multiLevelType w:val="hybridMultilevel"/>
    <w:tmpl w:val="50DA25D0"/>
    <w:lvl w:ilvl="0" w:tplc="0C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759411">
    <w:abstractNumId w:val="1"/>
  </w:num>
  <w:num w:numId="2" w16cid:durableId="1952669030">
    <w:abstractNumId w:val="0"/>
  </w:num>
  <w:num w:numId="3" w16cid:durableId="1158500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FD2"/>
    <w:rsid w:val="00020306"/>
    <w:rsid w:val="00020895"/>
    <w:rsid w:val="000371CE"/>
    <w:rsid w:val="00043FB4"/>
    <w:rsid w:val="00071B76"/>
    <w:rsid w:val="000C02B9"/>
    <w:rsid w:val="000F5C5D"/>
    <w:rsid w:val="00104AED"/>
    <w:rsid w:val="00105181"/>
    <w:rsid w:val="001175E4"/>
    <w:rsid w:val="00123163"/>
    <w:rsid w:val="0012733D"/>
    <w:rsid w:val="0016760A"/>
    <w:rsid w:val="00174371"/>
    <w:rsid w:val="00193D0A"/>
    <w:rsid w:val="001A3E9A"/>
    <w:rsid w:val="001C781D"/>
    <w:rsid w:val="001D6A7A"/>
    <w:rsid w:val="0021792F"/>
    <w:rsid w:val="002275CC"/>
    <w:rsid w:val="002C3000"/>
    <w:rsid w:val="003255F9"/>
    <w:rsid w:val="00356E94"/>
    <w:rsid w:val="00383B1B"/>
    <w:rsid w:val="004041C9"/>
    <w:rsid w:val="004247E8"/>
    <w:rsid w:val="00447C15"/>
    <w:rsid w:val="00470D83"/>
    <w:rsid w:val="0047673A"/>
    <w:rsid w:val="00486F07"/>
    <w:rsid w:val="004D7E45"/>
    <w:rsid w:val="004E3C6C"/>
    <w:rsid w:val="00501FD2"/>
    <w:rsid w:val="005022A3"/>
    <w:rsid w:val="00522200"/>
    <w:rsid w:val="00527C49"/>
    <w:rsid w:val="00527E74"/>
    <w:rsid w:val="005407DA"/>
    <w:rsid w:val="00553080"/>
    <w:rsid w:val="00554368"/>
    <w:rsid w:val="0057766E"/>
    <w:rsid w:val="00593840"/>
    <w:rsid w:val="00596BE6"/>
    <w:rsid w:val="00604B1A"/>
    <w:rsid w:val="00610883"/>
    <w:rsid w:val="006426F4"/>
    <w:rsid w:val="006544CB"/>
    <w:rsid w:val="006545EC"/>
    <w:rsid w:val="0066611B"/>
    <w:rsid w:val="00677486"/>
    <w:rsid w:val="00682369"/>
    <w:rsid w:val="006E64A9"/>
    <w:rsid w:val="006F098F"/>
    <w:rsid w:val="0072374D"/>
    <w:rsid w:val="00727F64"/>
    <w:rsid w:val="007304A2"/>
    <w:rsid w:val="00763BFD"/>
    <w:rsid w:val="00772173"/>
    <w:rsid w:val="00773B18"/>
    <w:rsid w:val="00774260"/>
    <w:rsid w:val="00776D80"/>
    <w:rsid w:val="00777383"/>
    <w:rsid w:val="00817470"/>
    <w:rsid w:val="008251D2"/>
    <w:rsid w:val="00834A75"/>
    <w:rsid w:val="008456E5"/>
    <w:rsid w:val="008752E5"/>
    <w:rsid w:val="008B296D"/>
    <w:rsid w:val="00932170"/>
    <w:rsid w:val="00951386"/>
    <w:rsid w:val="009860E3"/>
    <w:rsid w:val="009A11A6"/>
    <w:rsid w:val="009C3A7F"/>
    <w:rsid w:val="009D0753"/>
    <w:rsid w:val="009F7B1B"/>
    <w:rsid w:val="009F7ED3"/>
    <w:rsid w:val="00A708AA"/>
    <w:rsid w:val="00AB2901"/>
    <w:rsid w:val="00AC02B2"/>
    <w:rsid w:val="00AC56C1"/>
    <w:rsid w:val="00AC764A"/>
    <w:rsid w:val="00AF6365"/>
    <w:rsid w:val="00B20291"/>
    <w:rsid w:val="00B206A4"/>
    <w:rsid w:val="00B32B9F"/>
    <w:rsid w:val="00B47D75"/>
    <w:rsid w:val="00B61902"/>
    <w:rsid w:val="00B96EEF"/>
    <w:rsid w:val="00BA4840"/>
    <w:rsid w:val="00BB7B08"/>
    <w:rsid w:val="00BC2B51"/>
    <w:rsid w:val="00BC3E44"/>
    <w:rsid w:val="00C249F7"/>
    <w:rsid w:val="00C30F7C"/>
    <w:rsid w:val="00C46479"/>
    <w:rsid w:val="00C555D3"/>
    <w:rsid w:val="00C921BD"/>
    <w:rsid w:val="00CA2222"/>
    <w:rsid w:val="00CA5C2D"/>
    <w:rsid w:val="00CB1FCA"/>
    <w:rsid w:val="00CB4E8A"/>
    <w:rsid w:val="00CC0121"/>
    <w:rsid w:val="00CC4441"/>
    <w:rsid w:val="00CE3815"/>
    <w:rsid w:val="00CF703E"/>
    <w:rsid w:val="00D0484A"/>
    <w:rsid w:val="00D12802"/>
    <w:rsid w:val="00D40615"/>
    <w:rsid w:val="00D713FD"/>
    <w:rsid w:val="00D81DBB"/>
    <w:rsid w:val="00D87D02"/>
    <w:rsid w:val="00DC352C"/>
    <w:rsid w:val="00E07511"/>
    <w:rsid w:val="00E84BC9"/>
    <w:rsid w:val="00EF4486"/>
    <w:rsid w:val="00F006FA"/>
    <w:rsid w:val="00F70378"/>
    <w:rsid w:val="00F74E82"/>
    <w:rsid w:val="00F97823"/>
    <w:rsid w:val="00F97B04"/>
    <w:rsid w:val="00FB2626"/>
    <w:rsid w:val="00FB2D81"/>
    <w:rsid w:val="00FD3E60"/>
    <w:rsid w:val="00FF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1CB51C"/>
  <w15:chartTrackingRefBased/>
  <w15:docId w15:val="{C3218C4F-4189-447C-B2DD-7035E649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6F4"/>
    <w:pPr>
      <w:spacing w:after="0" w:line="240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6365"/>
    <w:pPr>
      <w:keepNext/>
      <w:keepLines/>
      <w:outlineLvl w:val="0"/>
    </w:pPr>
    <w:rPr>
      <w:rFonts w:eastAsiaTheme="majorEastAsia" w:cstheme="majorBidi"/>
      <w:b/>
      <w:i/>
      <w:color w:val="0093D3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3815"/>
    <w:pPr>
      <w:keepNext/>
      <w:keepLines/>
      <w:contextualSpacing/>
      <w:outlineLvl w:val="1"/>
    </w:pPr>
    <w:rPr>
      <w:rFonts w:eastAsiaTheme="majorEastAsia" w:cstheme="majorBidi"/>
      <w:b/>
      <w:color w:val="0093D3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1902"/>
    <w:pPr>
      <w:keepNext/>
      <w:keepLines/>
      <w:contextualSpacing/>
      <w:outlineLvl w:val="2"/>
    </w:pPr>
    <w:rPr>
      <w:rFonts w:eastAsiaTheme="majorEastAsia" w:cstheme="majorBidi"/>
      <w:b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6E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6EE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FD2"/>
  </w:style>
  <w:style w:type="paragraph" w:styleId="Footer">
    <w:name w:val="footer"/>
    <w:basedOn w:val="Normal"/>
    <w:link w:val="Foot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FD2"/>
  </w:style>
  <w:style w:type="paragraph" w:styleId="NoSpacing">
    <w:name w:val="No Spacing"/>
    <w:uiPriority w:val="1"/>
    <w:qFormat/>
    <w:rsid w:val="009A11A6"/>
    <w:pPr>
      <w:spacing w:after="0" w:line="240" w:lineRule="auto"/>
    </w:pPr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A11A6"/>
    <w:pPr>
      <w:contextualSpacing/>
    </w:pPr>
    <w:rPr>
      <w:rFonts w:eastAsiaTheme="majorEastAsia" w:cstheme="majorBidi"/>
      <w:b/>
      <w:color w:val="0093D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11A6"/>
    <w:rPr>
      <w:rFonts w:ascii="Arial" w:eastAsiaTheme="majorEastAsia" w:hAnsi="Arial" w:cstheme="majorBidi"/>
      <w:b/>
      <w:color w:val="0093D3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E3815"/>
    <w:rPr>
      <w:rFonts w:ascii="Arial" w:eastAsiaTheme="majorEastAsia" w:hAnsi="Arial" w:cstheme="majorBidi"/>
      <w:b/>
      <w:color w:val="0093D3"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F6365"/>
    <w:rPr>
      <w:rFonts w:ascii="Arial" w:eastAsiaTheme="majorEastAsia" w:hAnsi="Arial" w:cstheme="majorBidi"/>
      <w:b/>
      <w:i/>
      <w:color w:val="0093D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61902"/>
    <w:rPr>
      <w:rFonts w:ascii="Arial" w:eastAsiaTheme="majorEastAsia" w:hAnsi="Arial" w:cstheme="majorBidi"/>
      <w:b/>
      <w:color w:val="000000" w:themeColor="text1"/>
      <w:sz w:val="28"/>
      <w:szCs w:val="24"/>
    </w:rPr>
  </w:style>
  <w:style w:type="table" w:styleId="TableGrid">
    <w:name w:val="Table Grid"/>
    <w:basedOn w:val="TableNormal"/>
    <w:uiPriority w:val="59"/>
    <w:rsid w:val="001D6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EEF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6EE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Hyperlink">
    <w:name w:val="Hyperlink"/>
    <w:basedOn w:val="DefaultParagraphFont"/>
    <w:uiPriority w:val="99"/>
    <w:unhideWhenUsed/>
    <w:rsid w:val="00B96EE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444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F7B1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5C5D"/>
    <w:pPr>
      <w:spacing w:after="0" w:line="240" w:lineRule="auto"/>
    </w:pPr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40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061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061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0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061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surveymonkey.com/r/FPANLSUR2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74e89-34f3-4fc3-b931-f3545b35e574" xsi:nil="true"/>
    <lcf76f155ced4ddcb4097134ff3c332f xmlns="ad35306a-5cf4-4b2c-9dd8-e84961bbf7bb">
      <Terms xmlns="http://schemas.microsoft.com/office/infopath/2007/PartnerControls"/>
    </lcf76f155ced4ddcb4097134ff3c332f>
    <Date xmlns="ad35306a-5cf4-4b2c-9dd8-e84961bbf7b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909C1A34E0BC45B3D421F831EA8D38" ma:contentTypeVersion="19" ma:contentTypeDescription="Create a new document." ma:contentTypeScope="" ma:versionID="19cf47b5fad7af23bce34fe3a0dc6160">
  <xsd:schema xmlns:xsd="http://www.w3.org/2001/XMLSchema" xmlns:xs="http://www.w3.org/2001/XMLSchema" xmlns:p="http://schemas.microsoft.com/office/2006/metadata/properties" xmlns:ns2="ad35306a-5cf4-4b2c-9dd8-e84961bbf7bb" xmlns:ns3="5ad74e89-34f3-4fc3-b931-f3545b35e574" targetNamespace="http://schemas.microsoft.com/office/2006/metadata/properties" ma:root="true" ma:fieldsID="891c40b306fe5c4830fc8840aa09657f" ns2:_="" ns3:_="">
    <xsd:import namespace="ad35306a-5cf4-4b2c-9dd8-e84961bbf7bb"/>
    <xsd:import namespace="5ad74e89-34f3-4fc3-b931-f3545b35e5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Dat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5306a-5cf4-4b2c-9dd8-e84961bbf7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fc25d8e-204f-4b4b-ae36-ef5e15eaf0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74e89-34f3-4fc3-b931-f3545b35e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ff3aff7f-e2d6-4a5d-8dec-bf62a9825e33}" ma:internalName="TaxCatchAll" ma:showField="CatchAllData" ma:web="5ad74e89-34f3-4fc3-b931-f3545b35e5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2956D8-6833-4A55-ADCD-84B88698437E}">
  <ds:schemaRefs>
    <ds:schemaRef ds:uri="http://schemas.microsoft.com/office/2006/metadata/properties"/>
    <ds:schemaRef ds:uri="http://schemas.microsoft.com/office/infopath/2007/PartnerControls"/>
    <ds:schemaRef ds:uri="5ad74e89-34f3-4fc3-b931-f3545b35e574"/>
    <ds:schemaRef ds:uri="ad35306a-5cf4-4b2c-9dd8-e84961bbf7bb"/>
  </ds:schemaRefs>
</ds:datastoreItem>
</file>

<file path=customXml/itemProps2.xml><?xml version="1.0" encoding="utf-8"?>
<ds:datastoreItem xmlns:ds="http://schemas.openxmlformats.org/officeDocument/2006/customXml" ds:itemID="{ECF3218E-0D35-4D20-A9B1-E01065CE3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35306a-5cf4-4b2c-9dd8-e84961bbf7bb"/>
    <ds:schemaRef ds:uri="5ad74e89-34f3-4fc3-b931-f3545b35e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430B4C-0B0D-4125-9C0F-E2505BE47F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141</Words>
  <Characters>662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Fitness Passport</dc:creator>
  <cp:keywords/>
  <dc:description/>
  <cp:lastModifiedBy>Luke Aquilina</cp:lastModifiedBy>
  <cp:revision>45</cp:revision>
  <dcterms:created xsi:type="dcterms:W3CDTF">2024-02-21T04:34:00Z</dcterms:created>
  <dcterms:modified xsi:type="dcterms:W3CDTF">2024-05-07T00:27:00Z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0x01010086909C1A34E0BC45B3D421F831EA8D38</vt:lpwstr>
  </property>
  <property fmtid="{D5CDD505-2E9C-101B-9397-08002B2CF9AE}" pid="3" name="Order">
    <vt:r8>2100</vt:r8>
  </property>
  <property fmtid="{D5CDD505-2E9C-101B-9397-08002B2CF9AE}" pid="4" name="MediaServiceImageTags">
    <vt:lpwstr/>
  </property>
  <property fmtid="{D5CDD505-2E9C-101B-9397-08002B2CF9AE}" pid="5" name="GrammarlyDocumentId">
    <vt:lpwstr>b78f73f9e0bb31cd0538269d5301c6e8c7ee1bc4e251b5ab16299ed566b95813</vt:lpwstr>
  </property>
</Properties>
</file>